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97" w:rsidRPr="0058044B" w:rsidRDefault="00054497" w:rsidP="000C6617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 w:rsidRPr="0058044B">
        <w:rPr>
          <w:rStyle w:val="c2"/>
          <w:b/>
          <w:bCs/>
          <w:i/>
          <w:iCs/>
          <w:color w:val="333333"/>
          <w:sz w:val="28"/>
          <w:szCs w:val="28"/>
        </w:rPr>
        <w:t xml:space="preserve">                                       </w:t>
      </w:r>
      <w:r w:rsidRPr="0058044B">
        <w:rPr>
          <w:rStyle w:val="c8"/>
          <w:b/>
          <w:bCs/>
          <w:i/>
          <w:iCs/>
          <w:color w:val="0033CC"/>
          <w:sz w:val="28"/>
          <w:szCs w:val="28"/>
        </w:rPr>
        <w:t>Консультация для родителей</w:t>
      </w:r>
    </w:p>
    <w:p w:rsidR="00054497" w:rsidRDefault="00054497" w:rsidP="000C6617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color w:val="0033CC"/>
          <w:sz w:val="28"/>
          <w:szCs w:val="28"/>
        </w:rPr>
      </w:pPr>
      <w:r w:rsidRPr="0058044B">
        <w:rPr>
          <w:rStyle w:val="c8"/>
          <w:b/>
          <w:bCs/>
          <w:i/>
          <w:iCs/>
          <w:color w:val="0033CC"/>
          <w:sz w:val="28"/>
          <w:szCs w:val="28"/>
        </w:rPr>
        <w:t>"</w:t>
      </w:r>
      <w:r>
        <w:rPr>
          <w:rStyle w:val="c8"/>
          <w:b/>
          <w:bCs/>
          <w:i/>
          <w:iCs/>
          <w:color w:val="0033CC"/>
          <w:sz w:val="28"/>
          <w:szCs w:val="28"/>
        </w:rPr>
        <w:t>Как сф</w:t>
      </w:r>
      <w:r w:rsidRPr="0058044B">
        <w:rPr>
          <w:rStyle w:val="c8"/>
          <w:b/>
          <w:bCs/>
          <w:i/>
          <w:iCs/>
          <w:color w:val="0033CC"/>
          <w:sz w:val="28"/>
          <w:szCs w:val="28"/>
        </w:rPr>
        <w:t>орми</w:t>
      </w:r>
      <w:r>
        <w:rPr>
          <w:rStyle w:val="c8"/>
          <w:b/>
          <w:bCs/>
          <w:i/>
          <w:iCs/>
          <w:color w:val="0033CC"/>
          <w:sz w:val="28"/>
          <w:szCs w:val="28"/>
        </w:rPr>
        <w:t>ровать речь</w:t>
      </w:r>
      <w:r w:rsidRPr="0058044B">
        <w:rPr>
          <w:rStyle w:val="c8"/>
          <w:b/>
          <w:bCs/>
          <w:i/>
          <w:iCs/>
          <w:color w:val="0033CC"/>
          <w:sz w:val="28"/>
          <w:szCs w:val="28"/>
        </w:rPr>
        <w:t xml:space="preserve"> у детей раннего возраста"</w:t>
      </w:r>
    </w:p>
    <w:p w:rsidR="00054497" w:rsidRPr="0058044B" w:rsidRDefault="00054497" w:rsidP="000C66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:rsidR="00054497" w:rsidRDefault="00054497" w:rsidP="000C661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Основными задачами детей ясельного и младшего возраста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054497" w:rsidRDefault="00054497" w:rsidP="000C66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054497" w:rsidRDefault="00054497" w:rsidP="000C661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DC23BD">
        <w:rPr>
          <w:rStyle w:val="c2"/>
          <w:i/>
          <w:iCs/>
          <w:color w:val="333333"/>
          <w:sz w:val="28"/>
          <w:szCs w:val="28"/>
        </w:rPr>
        <w:t>Обогащение словаря</w:t>
      </w:r>
      <w:r>
        <w:rPr>
          <w:rStyle w:val="c2"/>
          <w:color w:val="333333"/>
          <w:sz w:val="28"/>
          <w:szCs w:val="28"/>
        </w:rPr>
        <w:t xml:space="preserve">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054497" w:rsidRDefault="00054497" w:rsidP="000C661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Под формированием </w:t>
      </w:r>
      <w:r w:rsidRPr="00DC23BD">
        <w:rPr>
          <w:rStyle w:val="c2"/>
          <w:i/>
          <w:iCs/>
          <w:color w:val="333333"/>
          <w:sz w:val="28"/>
          <w:szCs w:val="28"/>
        </w:rPr>
        <w:t>грамматически правильной речи</w:t>
      </w:r>
      <w:r>
        <w:rPr>
          <w:rStyle w:val="c2"/>
          <w:color w:val="333333"/>
          <w:sz w:val="28"/>
          <w:szCs w:val="28"/>
        </w:rPr>
        <w:t xml:space="preserve"> имеется в виду согласование слов в предложении, изменение слов по падежам, числам, временам.</w:t>
      </w:r>
    </w:p>
    <w:p w:rsidR="00054497" w:rsidRDefault="00054497" w:rsidP="000C661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лопатом, много карандашов).</w:t>
      </w:r>
    </w:p>
    <w:p w:rsidR="00054497" w:rsidRDefault="00054497" w:rsidP="000C66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054497" w:rsidRDefault="00054497" w:rsidP="000C661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Что касается </w:t>
      </w:r>
      <w:r w:rsidRPr="00DC23BD">
        <w:rPr>
          <w:rStyle w:val="c2"/>
          <w:i/>
          <w:iCs/>
          <w:color w:val="333333"/>
          <w:sz w:val="28"/>
          <w:szCs w:val="28"/>
        </w:rPr>
        <w:t>развития связной речи</w:t>
      </w:r>
      <w:r>
        <w:rPr>
          <w:rStyle w:val="c2"/>
          <w:color w:val="333333"/>
          <w:sz w:val="28"/>
          <w:szCs w:val="28"/>
        </w:rPr>
        <w:t>, то первые фразы в норме появляются к полутора – двум годам. Для того чтобы речь была достаточно развитой, взрослые должны:</w:t>
      </w:r>
    </w:p>
    <w:p w:rsidR="00054497" w:rsidRDefault="00054497" w:rsidP="000C66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детей составлять описательный рассказ, называя характерные признаки предмета (по образцу);</w:t>
      </w:r>
    </w:p>
    <w:p w:rsidR="00054497" w:rsidRDefault="00054497" w:rsidP="000C66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составлять простые предложения по картинке;</w:t>
      </w:r>
    </w:p>
    <w:p w:rsidR="00054497" w:rsidRDefault="00054497" w:rsidP="000C66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пересказывать знакомые сказки, рассказы;</w:t>
      </w:r>
    </w:p>
    <w:p w:rsidR="00054497" w:rsidRDefault="00054497" w:rsidP="000C66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заучивать с детьми простые стихотворения;</w:t>
      </w:r>
    </w:p>
    <w:p w:rsidR="00054497" w:rsidRDefault="00054497" w:rsidP="000C66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:rsidR="00054497" w:rsidRDefault="00054497" w:rsidP="000C661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В ходе </w:t>
      </w:r>
      <w:r w:rsidRPr="0058044B">
        <w:rPr>
          <w:rStyle w:val="c2"/>
          <w:i/>
          <w:iCs/>
          <w:color w:val="333333"/>
          <w:sz w:val="28"/>
          <w:szCs w:val="28"/>
        </w:rPr>
        <w:t>ознакомления с художественной литературой</w:t>
      </w:r>
      <w:r>
        <w:rPr>
          <w:rStyle w:val="c2"/>
          <w:color w:val="333333"/>
          <w:sz w:val="28"/>
          <w:szCs w:val="28"/>
        </w:rPr>
        <w:t xml:space="preserve"> родителям необходимо читать как можно больше русских народных сказок, обязательно после прочтения задавать вопросы по тексту, пусть ребенок на них ответит.</w:t>
      </w:r>
    </w:p>
    <w:p w:rsidR="00054497" w:rsidRDefault="00054497" w:rsidP="000C6617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пазлы и мозаики, шнуровать ботинки и выполнять другие действия на развитие координации мышц рук и зрительного контроля.</w:t>
      </w:r>
    </w:p>
    <w:p w:rsidR="00054497" w:rsidRDefault="00054497" w:rsidP="000C6617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color w:val="333333"/>
          <w:sz w:val="28"/>
          <w:szCs w:val="28"/>
        </w:rPr>
      </w:pPr>
    </w:p>
    <w:p w:rsidR="00054497" w:rsidRDefault="00054497"/>
    <w:sectPr w:rsidR="00054497" w:rsidSect="0005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617"/>
    <w:rsid w:val="00054497"/>
    <w:rsid w:val="000C6617"/>
    <w:rsid w:val="0058044B"/>
    <w:rsid w:val="00DC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0C6617"/>
    <w:pPr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DefaultParagraphFont"/>
    <w:uiPriority w:val="99"/>
    <w:rsid w:val="000C6617"/>
  </w:style>
  <w:style w:type="paragraph" w:customStyle="1" w:styleId="c1">
    <w:name w:val="c1"/>
    <w:basedOn w:val="Normal"/>
    <w:uiPriority w:val="99"/>
    <w:rsid w:val="000C6617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DefaultParagraphFont"/>
    <w:uiPriority w:val="99"/>
    <w:rsid w:val="000C6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342</Words>
  <Characters>1953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Консультация для родителей</dc:title>
  <dc:subject/>
  <dc:creator>Home</dc:creator>
  <cp:keywords/>
  <dc:description/>
  <cp:lastModifiedBy>Home</cp:lastModifiedBy>
  <cp:revision>1</cp:revision>
  <dcterms:created xsi:type="dcterms:W3CDTF">2020-01-09T12:50:00Z</dcterms:created>
  <dcterms:modified xsi:type="dcterms:W3CDTF">2020-01-09T12:51:00Z</dcterms:modified>
</cp:coreProperties>
</file>